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13B" w:rsidRDefault="0073713B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7C3" w:rsidRPr="00E667C3" w:rsidRDefault="00E667C3" w:rsidP="00E667C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6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E667C3" w:rsidRPr="00E667C3" w:rsidRDefault="00E667C3" w:rsidP="00E667C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6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E667C3" w:rsidRPr="00E667C3" w:rsidRDefault="00E667C3" w:rsidP="00E667C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6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«КИНГИСЕППСКИЙ МУНИЦИПАЛЬНЫЙ РАЙОН»</w:t>
      </w:r>
    </w:p>
    <w:p w:rsidR="00E667C3" w:rsidRPr="00E667C3" w:rsidRDefault="00E667C3" w:rsidP="00E667C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6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E667C3" w:rsidRPr="00E667C3" w:rsidRDefault="00E667C3" w:rsidP="00E667C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67C3" w:rsidRPr="00E667C3" w:rsidRDefault="00E667C3" w:rsidP="00E667C3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667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B6B" w:rsidRDefault="00925B6B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B6B" w:rsidRDefault="00925B6B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B6B" w:rsidRDefault="00925B6B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B6B" w:rsidRDefault="00925B6B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886" w:rsidRPr="00D03886" w:rsidRDefault="00D03886" w:rsidP="00D03886">
      <w:pPr>
        <w:tabs>
          <w:tab w:val="left" w:pos="5520"/>
        </w:tabs>
        <w:rPr>
          <w:rStyle w:val="a7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D03886">
        <w:rPr>
          <w:rFonts w:ascii="Times New Roman" w:hAnsi="Times New Roman" w:cs="Times New Roman"/>
          <w:sz w:val="28"/>
          <w:szCs w:val="28"/>
        </w:rPr>
        <w:t xml:space="preserve">18.09.2023             2608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Pr="00D0388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88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D03886">
        <w:rPr>
          <w:rStyle w:val="a7"/>
          <w:rFonts w:ascii="Times New Roman" w:hAnsi="Times New Roman" w:cs="Times New Roman"/>
          <w:bCs w:val="0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886">
        <w:rPr>
          <w:rStyle w:val="a7"/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                                                                                   </w:t>
      </w:r>
    </w:p>
    <w:p w:rsidR="00D03886" w:rsidRPr="00B60C66" w:rsidRDefault="00D03886" w:rsidP="00D03886">
      <w:pPr>
        <w:tabs>
          <w:tab w:val="left" w:pos="5520"/>
        </w:tabs>
        <w:rPr>
          <w:rStyle w:val="a7"/>
          <w:b w:val="0"/>
          <w:bCs w:val="0"/>
          <w:i/>
          <w:sz w:val="28"/>
          <w:szCs w:val="28"/>
        </w:rPr>
      </w:pPr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FF6" w:rsidRDefault="00E86069" w:rsidP="00C66509">
      <w:pPr>
        <w:ind w:right="48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60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администрации МО «Кингисеппский муниципальный район» от </w:t>
      </w:r>
      <w:r w:rsidR="006E322A" w:rsidRPr="00695B98">
        <w:rPr>
          <w:rFonts w:ascii="Times New Roman" w:eastAsia="Times New Roman" w:hAnsi="Times New Roman" w:cs="Times New Roman"/>
          <w:sz w:val="24"/>
          <w:szCs w:val="24"/>
          <w:lang w:eastAsia="ru-RU"/>
        </w:rPr>
        <w:t>29.11.2016 года № 3022</w:t>
      </w:r>
      <w:r w:rsidRPr="00E860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</w:t>
      </w:r>
      <w:r w:rsidR="006E322A" w:rsidRPr="006E32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</w:r>
      <w:r w:rsidR="002930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02FF6" w:rsidRPr="00C66509" w:rsidRDefault="00602FF6" w:rsidP="00C66509">
      <w:pPr>
        <w:ind w:right="48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6509" w:rsidRDefault="00C66509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FF0" w:rsidRPr="00C66509" w:rsidRDefault="00897FF0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C66509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 </w:t>
      </w:r>
      <w:r w:rsidR="008E7D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распоряжением Правительства Ленинградской области от 28.06.2023 года № 450-р «О внесении изменений в распоряжение Правительства Ленинградской области</w:t>
      </w:r>
      <w:r w:rsidR="008E7D57" w:rsidRPr="008E7D57">
        <w:rPr>
          <w:bCs/>
          <w:sz w:val="28"/>
          <w:szCs w:val="28"/>
        </w:rPr>
        <w:t xml:space="preserve"> </w:t>
      </w:r>
      <w:r w:rsidR="008E7D57" w:rsidRPr="008E7D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28 декабря 2015 года № 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</w:t>
      </w:r>
      <w:r w:rsidRPr="00C6650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</w:t>
      </w:r>
    </w:p>
    <w:p w:rsidR="00C66509" w:rsidRPr="00C66509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C66509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 о с </w:t>
      </w:r>
      <w:proofErr w:type="gramStart"/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proofErr w:type="gramEnd"/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 н о в л я е т</w:t>
      </w:r>
      <w:r w:rsidRPr="00C665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B9D" w:rsidRDefault="002A2B9D" w:rsidP="002A2B9D">
      <w:pPr>
        <w:tabs>
          <w:tab w:val="left" w:pos="8099"/>
        </w:tabs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6509" w:rsidRPr="00B311EC" w:rsidRDefault="00C66509" w:rsidP="002A2B9D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МО «Кингисеппский муниципальный район» от </w:t>
      </w:r>
      <w:r w:rsidR="006E322A"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29.11.2016 года № 3022</w:t>
      </w:r>
      <w:r w:rsidR="002930F9" w:rsidRPr="002930F9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="006E322A" w:rsidRPr="00695B98">
        <w:rPr>
          <w:rFonts w:ascii="Times New Roman" w:hAnsi="Times New Roman" w:cs="Times New Roman"/>
          <w:sz w:val="28"/>
          <w:szCs w:val="28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</w: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97FF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2C8D" w:rsidRPr="00B311EC" w:rsidRDefault="00C66509" w:rsidP="000A08C3">
      <w:pPr>
        <w:numPr>
          <w:ilvl w:val="1"/>
          <w:numId w:val="1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="00E071EC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постановлению: </w:t>
      </w:r>
    </w:p>
    <w:p w:rsidR="0077257C" w:rsidRDefault="0077257C" w:rsidP="0077257C">
      <w:pPr>
        <w:pStyle w:val="a3"/>
        <w:numPr>
          <w:ilvl w:val="2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2.2. изложить в новой редакции: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</w:rPr>
        <w:t>2.2. Муниципальную услугу предоставляют: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МО «Кингисеппский муниципальный район», в лице структурного подразделения - Комитета по управлению имуществом МО «Кингисеппский муниципальный район».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услуги участвуют: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Государственное бюджетное учреждение Ленинградской области «Многофункциональный центр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услуг» (сокращенное наименование – ГБУ ЛО «МФЦ»);</w:t>
      </w:r>
    </w:p>
    <w:p w:rsidR="00F059A4" w:rsidRPr="00194DD3" w:rsidRDefault="00F059A4" w:rsidP="00F059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/>
          <w:sz w:val="28"/>
          <w:szCs w:val="28"/>
        </w:rPr>
        <w:t>- Федеральная налоговая служба.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Заявление на получение муниципальной услуги с комплектом документов принимается: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 (при наличии соглашения);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 xml:space="preserve">Заявитель может записаться на прием для подачи заявления </w:t>
      </w:r>
      <w:r w:rsidRPr="00194DD3">
        <w:rPr>
          <w:rFonts w:ascii="Times New Roman" w:hAnsi="Times New Roman" w:cs="Times New Roman"/>
          <w:sz w:val="28"/>
          <w:szCs w:val="28"/>
        </w:rPr>
        <w:br/>
        <w:t>о предоставлении услуги следующими способами: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1) посредством ПГУ ЛО/ЕПГУ – в МФЦ;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 xml:space="preserve">2) посредством сайта МФЦ (при технической реализации) – </w:t>
      </w:r>
      <w:r w:rsidRPr="00194DD3">
        <w:rPr>
          <w:rFonts w:ascii="Times New Roman" w:hAnsi="Times New Roman" w:cs="Times New Roman"/>
          <w:sz w:val="28"/>
          <w:szCs w:val="28"/>
        </w:rPr>
        <w:br/>
        <w:t>в МФЦ;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3) по телефону – в  МФЦ.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 xml:space="preserve">Для записи заявитель выбирает любую свободную для приема дату </w:t>
      </w:r>
      <w:r w:rsidRPr="00194DD3">
        <w:rPr>
          <w:rFonts w:ascii="Times New Roman" w:hAnsi="Times New Roman" w:cs="Times New Roman"/>
          <w:sz w:val="28"/>
          <w:szCs w:val="28"/>
        </w:rPr>
        <w:br/>
        <w:t>и время в пределах установленного в   МФЦ графика приема заявителей.</w:t>
      </w:r>
      <w:r w:rsidRPr="00194DD3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77257C" w:rsidRPr="00194DD3" w:rsidRDefault="0077257C" w:rsidP="0077257C">
      <w:pPr>
        <w:numPr>
          <w:ilvl w:val="2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DD3">
        <w:rPr>
          <w:rFonts w:ascii="Times New Roman" w:eastAsia="Calibri" w:hAnsi="Times New Roman" w:cs="Times New Roman"/>
          <w:sz w:val="28"/>
          <w:szCs w:val="28"/>
        </w:rPr>
        <w:t>В п.2.2.1 слова «</w:t>
      </w:r>
      <w:hyperlink r:id="rId5" w:history="1">
        <w:r w:rsidRPr="00194DD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18 статьи 14.1</w:t>
        </w:r>
      </w:hyperlink>
      <w:r w:rsidRPr="00194DD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194DD3">
        <w:rPr>
          <w:rFonts w:ascii="Times New Roman" w:eastAsia="Calibri" w:hAnsi="Times New Roman" w:cs="Times New Roman"/>
          <w:sz w:val="28"/>
          <w:szCs w:val="28"/>
        </w:rPr>
        <w:t>» заменить словами «</w:t>
      </w:r>
      <w:r w:rsidRPr="00194DD3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194DD3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77257C" w:rsidRPr="00194DD3" w:rsidRDefault="0077257C" w:rsidP="0077257C">
      <w:pPr>
        <w:numPr>
          <w:ilvl w:val="2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2.3.</w:t>
      </w:r>
      <w:r w:rsidR="00EA4FF0"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«2.3.1. Результат предоставления муниципальной услуги предоставляется: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посредством ПГУ ЛО/ЕПГУ (при технической реализации).»;</w:t>
      </w:r>
    </w:p>
    <w:p w:rsidR="0077257C" w:rsidRPr="00194DD3" w:rsidRDefault="0077257C" w:rsidP="0077257C">
      <w:pPr>
        <w:pStyle w:val="a3"/>
        <w:numPr>
          <w:ilvl w:val="2"/>
          <w:numId w:val="18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2.13. изложить в новой редакции:</w:t>
      </w:r>
    </w:p>
    <w:p w:rsidR="0077257C" w:rsidRPr="00194DD3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 xml:space="preserve">« 2.13. Срок регистрации заявления о предоставлении муниципальной услуги составляет: </w:t>
      </w:r>
    </w:p>
    <w:p w:rsidR="0077257C" w:rsidRPr="00194DD3" w:rsidRDefault="0077257C" w:rsidP="007725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при направлении запроса из МФЦ в Администрацию (при наличии соглашения) – в день поступления запроса в Администрацию;</w:t>
      </w:r>
    </w:p>
    <w:p w:rsidR="0077257C" w:rsidRPr="00194DD3" w:rsidRDefault="0077257C" w:rsidP="007725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hAnsi="Times New Roman" w:cs="Times New Roman"/>
          <w:sz w:val="28"/>
          <w:szCs w:val="28"/>
        </w:rPr>
        <w:t>при направлении запроса в форме электронного документа посредством ЕПГУ или ПГУ ЛО (при наличии технической возможности) –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  <w:r w:rsidRPr="00194DD3">
        <w:rPr>
          <w:rFonts w:ascii="Times New Roman" w:eastAsiaTheme="minorEastAsia" w:hAnsi="Times New Roman" w:cs="Times New Roman"/>
          <w:sz w:val="28"/>
          <w:szCs w:val="28"/>
          <w:lang w:eastAsia="ru-RU"/>
        </w:rPr>
        <w:t>»;</w:t>
      </w:r>
    </w:p>
    <w:p w:rsidR="0077257C" w:rsidRPr="00194DD3" w:rsidRDefault="0077257C" w:rsidP="0077257C">
      <w:pPr>
        <w:pStyle w:val="a3"/>
        <w:numPr>
          <w:ilvl w:val="2"/>
          <w:numId w:val="18"/>
        </w:numPr>
        <w:ind w:left="709"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2.14.1 изложить в новой редакции:</w:t>
      </w:r>
    </w:p>
    <w:p w:rsidR="0077257C" w:rsidRPr="00194DD3" w:rsidRDefault="0077257C" w:rsidP="0077257C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DD3">
        <w:rPr>
          <w:rFonts w:ascii="Times New Roman" w:eastAsia="Calibri" w:hAnsi="Times New Roman" w:cs="Times New Roman"/>
          <w:sz w:val="28"/>
          <w:szCs w:val="28"/>
        </w:rPr>
        <w:t>«2.14.1. Предоставление муниципальной услуги осуществляется в</w:t>
      </w: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 выделенных для этих целей помещениях</w:t>
      </w:r>
      <w:r w:rsidRPr="00194DD3">
        <w:rPr>
          <w:rFonts w:ascii="Times New Roman" w:eastAsia="Calibri" w:hAnsi="Times New Roman" w:cs="Times New Roman"/>
          <w:sz w:val="28"/>
          <w:szCs w:val="28"/>
        </w:rPr>
        <w:t xml:space="preserve"> МФЦ.</w:t>
      </w: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7257C" w:rsidRPr="00194DD3" w:rsidRDefault="0077257C" w:rsidP="0077257C">
      <w:pPr>
        <w:pStyle w:val="a3"/>
        <w:numPr>
          <w:ilvl w:val="2"/>
          <w:numId w:val="18"/>
        </w:numPr>
        <w:ind w:left="709"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Пункт 2.14.7 изложить в новой редакции:</w:t>
      </w:r>
    </w:p>
    <w:p w:rsidR="0077257C" w:rsidRPr="00194DD3" w:rsidRDefault="0077257C" w:rsidP="0077257C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«2.14.7. При необходимости работником МФЦ инвалиду оказывается помощь в преодолении барьеров при получении муниципальной услуги в интересах заявителей.».</w:t>
      </w:r>
    </w:p>
    <w:p w:rsidR="0077257C" w:rsidRPr="00194DD3" w:rsidRDefault="0077257C" w:rsidP="0077257C">
      <w:pPr>
        <w:pStyle w:val="a3"/>
        <w:numPr>
          <w:ilvl w:val="2"/>
          <w:numId w:val="18"/>
        </w:numPr>
        <w:ind w:left="14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2.15.</w:t>
      </w:r>
      <w:r w:rsidR="002823B9"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9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D3">
        <w:rPr>
          <w:rFonts w:ascii="Times New Roman" w:eastAsia="Calibri" w:hAnsi="Times New Roman" w:cs="Times New Roman"/>
          <w:sz w:val="28"/>
          <w:szCs w:val="28"/>
        </w:rPr>
        <w:t>«2.15.</w:t>
      </w:r>
      <w:r w:rsidR="002823B9" w:rsidRPr="00194DD3">
        <w:rPr>
          <w:rFonts w:ascii="Times New Roman" w:eastAsia="Calibri" w:hAnsi="Times New Roman" w:cs="Times New Roman"/>
          <w:sz w:val="28"/>
          <w:szCs w:val="28"/>
        </w:rPr>
        <w:t>3</w:t>
      </w:r>
      <w:r w:rsidRPr="00194DD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94DD3">
        <w:rPr>
          <w:rFonts w:ascii="Times New Roman" w:hAnsi="Times New Roman" w:cs="Times New Roman"/>
          <w:sz w:val="28"/>
          <w:szCs w:val="28"/>
        </w:rPr>
        <w:t>Показатели</w:t>
      </w:r>
      <w:r>
        <w:rPr>
          <w:rFonts w:ascii="Times New Roman" w:hAnsi="Times New Roman" w:cs="Times New Roman"/>
          <w:sz w:val="28"/>
          <w:szCs w:val="28"/>
        </w:rPr>
        <w:t xml:space="preserve"> качества муниципальной услуги: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:rsidR="0077257C" w:rsidRDefault="0077257C" w:rsidP="007725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7257C" w:rsidRDefault="0077257C" w:rsidP="0077257C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B6B">
        <w:rPr>
          <w:rFonts w:ascii="Times New Roman" w:hAnsi="Times New Roman" w:cs="Times New Roman"/>
          <w:sz w:val="28"/>
          <w:szCs w:val="28"/>
        </w:rPr>
        <w:t>1.</w:t>
      </w:r>
      <w:r w:rsidR="007E4921" w:rsidRPr="00925B6B">
        <w:rPr>
          <w:rFonts w:ascii="Times New Roman" w:hAnsi="Times New Roman" w:cs="Times New Roman"/>
          <w:sz w:val="28"/>
          <w:szCs w:val="28"/>
        </w:rPr>
        <w:t>2.</w:t>
      </w:r>
      <w:r w:rsidRPr="00925B6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приложении № 1 к Административному регламенту слова «выдать на руки в Администрации» исключить.</w:t>
      </w:r>
    </w:p>
    <w:p w:rsidR="0073713B" w:rsidRPr="00B311EC" w:rsidRDefault="00C66509" w:rsidP="0073713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 со дня его официального опубликования.</w:t>
      </w:r>
    </w:p>
    <w:p w:rsidR="0073713B" w:rsidRPr="00B311EC" w:rsidRDefault="00C66509" w:rsidP="0073713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опубликовать в средствах массовой информации и разместить на официальном сайте администрации МО «Кингисеппский муниципальный район» в информационно-телекоммуникационной сети  «Интернет».</w:t>
      </w:r>
    </w:p>
    <w:p w:rsidR="00C66509" w:rsidRPr="00B311EC" w:rsidRDefault="00C66509" w:rsidP="00C6650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постановления возложить на первого заместителя главы администрации МО «Кингисеппский муниципальный район» по управлению имуществом, земельным отношениям и градостроительству С.Г. Соболева.</w:t>
      </w:r>
    </w:p>
    <w:p w:rsidR="001A6EF3" w:rsidRPr="00B311EC" w:rsidRDefault="001A6EF3" w:rsidP="00C6650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B311EC" w:rsidRDefault="00C66509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B6B" w:rsidRPr="00925B6B" w:rsidRDefault="00925B6B" w:rsidP="00925B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B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Исполняющий обязанности </w:t>
      </w:r>
    </w:p>
    <w:p w:rsidR="00925B6B" w:rsidRPr="00925B6B" w:rsidRDefault="00925B6B" w:rsidP="00925B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B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главы администрации МО </w:t>
      </w:r>
    </w:p>
    <w:p w:rsidR="00925B6B" w:rsidRPr="00925B6B" w:rsidRDefault="00925B6B" w:rsidP="00925B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B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«Кингисеппский муниципальный район» </w:t>
      </w:r>
    </w:p>
    <w:p w:rsidR="00925B6B" w:rsidRPr="00925B6B" w:rsidRDefault="00925B6B" w:rsidP="00925B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B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Первый заместитель главы </w:t>
      </w:r>
    </w:p>
    <w:p w:rsidR="00925B6B" w:rsidRPr="00925B6B" w:rsidRDefault="00925B6B" w:rsidP="00925B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B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по управлению имуществом, </w:t>
      </w:r>
    </w:p>
    <w:p w:rsidR="0073713B" w:rsidRPr="00B311EC" w:rsidRDefault="00925B6B" w:rsidP="00925B6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B6B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земельным отношениям и градостроительству                              С.Г. Соболев</w:t>
      </w:r>
    </w:p>
    <w:p w:rsidR="0073713B" w:rsidRPr="00B311EC" w:rsidRDefault="0073713B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B311EC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B6B" w:rsidRDefault="00925B6B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B6B" w:rsidRDefault="00925B6B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B6B" w:rsidRDefault="00925B6B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B6B" w:rsidRDefault="00925B6B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509" w:rsidRPr="00C66509" w:rsidRDefault="00C66509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Кашинцева, 48850</w:t>
      </w:r>
    </w:p>
    <w:p w:rsidR="00C66509" w:rsidRPr="00C66509" w:rsidRDefault="00C66509" w:rsidP="00C66509">
      <w:pPr>
        <w:rPr>
          <w:rFonts w:ascii="Calibri" w:eastAsia="Calibri" w:hAnsi="Calibri" w:cs="Times New Roman"/>
        </w:rPr>
      </w:pP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экз. </w:t>
      </w:r>
      <w:r w:rsidR="00194DD3">
        <w:rPr>
          <w:rFonts w:ascii="Times New Roman" w:eastAsia="Times New Roman" w:hAnsi="Times New Roman" w:cs="Times New Roman"/>
          <w:sz w:val="24"/>
          <w:szCs w:val="24"/>
          <w:lang w:eastAsia="ru-RU"/>
        </w:rPr>
        <w:t>28.08</w:t>
      </w: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>.2023 г.</w:t>
      </w:r>
    </w:p>
    <w:sectPr w:rsidR="00C66509" w:rsidRPr="00C66509" w:rsidSect="0073713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C93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1CD0FFC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12795734"/>
    <w:multiLevelType w:val="multilevel"/>
    <w:tmpl w:val="55C4C2F4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3" w15:restartNumberingAfterBreak="0">
    <w:nsid w:val="1E06155F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5BF3B4C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5" w15:restartNumberingAfterBreak="0">
    <w:nsid w:val="27D42FFA"/>
    <w:multiLevelType w:val="multilevel"/>
    <w:tmpl w:val="A3B84F4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2A746970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2AEA048C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3475A59"/>
    <w:multiLevelType w:val="multilevel"/>
    <w:tmpl w:val="1AB28652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0" w15:restartNumberingAfterBreak="0">
    <w:nsid w:val="33E77204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363B215B"/>
    <w:multiLevelType w:val="multilevel"/>
    <w:tmpl w:val="A5CAD39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2A91021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4" w15:restartNumberingAfterBreak="0">
    <w:nsid w:val="4ED20589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5" w15:restartNumberingAfterBreak="0">
    <w:nsid w:val="4FBE6F15"/>
    <w:multiLevelType w:val="multilevel"/>
    <w:tmpl w:val="E4D66924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/>
      </w:rPr>
    </w:lvl>
  </w:abstractNum>
  <w:abstractNum w:abstractNumId="16" w15:restartNumberingAfterBreak="0">
    <w:nsid w:val="576B60AF"/>
    <w:multiLevelType w:val="multilevel"/>
    <w:tmpl w:val="F08CF0A6"/>
    <w:lvl w:ilvl="0">
      <w:start w:val="1"/>
      <w:numFmt w:val="decimal"/>
      <w:lvlText w:val="%1"/>
      <w:lvlJc w:val="left"/>
      <w:pPr>
        <w:ind w:left="600" w:hanging="60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eastAsia="Times New Roman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eastAsia="Times New Roman"/>
      </w:rPr>
    </w:lvl>
  </w:abstractNum>
  <w:abstractNum w:abstractNumId="17" w15:restartNumberingAfterBreak="0">
    <w:nsid w:val="6490303E"/>
    <w:multiLevelType w:val="multilevel"/>
    <w:tmpl w:val="D5BE921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0"/>
  </w:num>
  <w:num w:numId="5">
    <w:abstractNumId w:val="18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17"/>
  </w:num>
  <w:num w:numId="11">
    <w:abstractNumId w:val="14"/>
  </w:num>
  <w:num w:numId="12">
    <w:abstractNumId w:val="12"/>
  </w:num>
  <w:num w:numId="13">
    <w:abstractNumId w:val="9"/>
  </w:num>
  <w:num w:numId="14">
    <w:abstractNumId w:val="1"/>
  </w:num>
  <w:num w:numId="15">
    <w:abstractNumId w:val="13"/>
  </w:num>
  <w:num w:numId="16">
    <w:abstractNumId w:val="2"/>
  </w:num>
  <w:num w:numId="17">
    <w:abstractNumId w:val="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DF162D"/>
    <w:rsid w:val="000106E0"/>
    <w:rsid w:val="00010FA7"/>
    <w:rsid w:val="00012F5C"/>
    <w:rsid w:val="000332E3"/>
    <w:rsid w:val="00050927"/>
    <w:rsid w:val="00052458"/>
    <w:rsid w:val="00052BC3"/>
    <w:rsid w:val="000741E8"/>
    <w:rsid w:val="000962D1"/>
    <w:rsid w:val="000A08C3"/>
    <w:rsid w:val="000B3D3B"/>
    <w:rsid w:val="000D5669"/>
    <w:rsid w:val="000E3CD7"/>
    <w:rsid w:val="000E6D38"/>
    <w:rsid w:val="000F410D"/>
    <w:rsid w:val="001364E6"/>
    <w:rsid w:val="00144B5B"/>
    <w:rsid w:val="00150B68"/>
    <w:rsid w:val="00174DC4"/>
    <w:rsid w:val="00194DD3"/>
    <w:rsid w:val="001A36BE"/>
    <w:rsid w:val="001A6EF3"/>
    <w:rsid w:val="001F2961"/>
    <w:rsid w:val="001F6387"/>
    <w:rsid w:val="00207D32"/>
    <w:rsid w:val="0022735D"/>
    <w:rsid w:val="00234BFA"/>
    <w:rsid w:val="0024496E"/>
    <w:rsid w:val="00256152"/>
    <w:rsid w:val="0026169F"/>
    <w:rsid w:val="00276A00"/>
    <w:rsid w:val="002823B9"/>
    <w:rsid w:val="002930F9"/>
    <w:rsid w:val="002A2B9D"/>
    <w:rsid w:val="002B0353"/>
    <w:rsid w:val="002D1E5B"/>
    <w:rsid w:val="002D3454"/>
    <w:rsid w:val="002D3F37"/>
    <w:rsid w:val="003536BF"/>
    <w:rsid w:val="003570F7"/>
    <w:rsid w:val="00367F25"/>
    <w:rsid w:val="00370B25"/>
    <w:rsid w:val="003D66F1"/>
    <w:rsid w:val="003F0E61"/>
    <w:rsid w:val="003F493B"/>
    <w:rsid w:val="0040269E"/>
    <w:rsid w:val="00414FEE"/>
    <w:rsid w:val="00464C90"/>
    <w:rsid w:val="00480DC2"/>
    <w:rsid w:val="00495BCF"/>
    <w:rsid w:val="004976C1"/>
    <w:rsid w:val="004A1F94"/>
    <w:rsid w:val="004B6243"/>
    <w:rsid w:val="004C04A2"/>
    <w:rsid w:val="004E286B"/>
    <w:rsid w:val="004F09D5"/>
    <w:rsid w:val="004F3331"/>
    <w:rsid w:val="004F4636"/>
    <w:rsid w:val="004F46F6"/>
    <w:rsid w:val="00510428"/>
    <w:rsid w:val="005120B7"/>
    <w:rsid w:val="00533D74"/>
    <w:rsid w:val="0053572E"/>
    <w:rsid w:val="005358A7"/>
    <w:rsid w:val="0057646B"/>
    <w:rsid w:val="00592C8D"/>
    <w:rsid w:val="005B3A6F"/>
    <w:rsid w:val="005E44A0"/>
    <w:rsid w:val="00602FF6"/>
    <w:rsid w:val="00611C5B"/>
    <w:rsid w:val="006153D6"/>
    <w:rsid w:val="00627F3A"/>
    <w:rsid w:val="00636390"/>
    <w:rsid w:val="00637FA4"/>
    <w:rsid w:val="00646845"/>
    <w:rsid w:val="00662FBE"/>
    <w:rsid w:val="00674027"/>
    <w:rsid w:val="006A3D38"/>
    <w:rsid w:val="006C0544"/>
    <w:rsid w:val="006C6A08"/>
    <w:rsid w:val="006E322A"/>
    <w:rsid w:val="006F543E"/>
    <w:rsid w:val="00720244"/>
    <w:rsid w:val="007219C4"/>
    <w:rsid w:val="007253E7"/>
    <w:rsid w:val="00725D2A"/>
    <w:rsid w:val="00733CD3"/>
    <w:rsid w:val="0073713B"/>
    <w:rsid w:val="00747814"/>
    <w:rsid w:val="00757A23"/>
    <w:rsid w:val="0077257C"/>
    <w:rsid w:val="007D20F2"/>
    <w:rsid w:val="007E4921"/>
    <w:rsid w:val="007E52BF"/>
    <w:rsid w:val="007F70EE"/>
    <w:rsid w:val="00856C0B"/>
    <w:rsid w:val="00867D11"/>
    <w:rsid w:val="00874985"/>
    <w:rsid w:val="00897FF0"/>
    <w:rsid w:val="008B6878"/>
    <w:rsid w:val="008D6A40"/>
    <w:rsid w:val="008E2AA3"/>
    <w:rsid w:val="008E7D57"/>
    <w:rsid w:val="009048ED"/>
    <w:rsid w:val="0092579F"/>
    <w:rsid w:val="00925B6B"/>
    <w:rsid w:val="009334F5"/>
    <w:rsid w:val="00947D9A"/>
    <w:rsid w:val="0096762C"/>
    <w:rsid w:val="009B2213"/>
    <w:rsid w:val="009C28CC"/>
    <w:rsid w:val="009C2C4B"/>
    <w:rsid w:val="009D1996"/>
    <w:rsid w:val="009D6999"/>
    <w:rsid w:val="00A237F0"/>
    <w:rsid w:val="00A313EA"/>
    <w:rsid w:val="00A37E5C"/>
    <w:rsid w:val="00A41367"/>
    <w:rsid w:val="00A4490E"/>
    <w:rsid w:val="00A56573"/>
    <w:rsid w:val="00A72C18"/>
    <w:rsid w:val="00A94C01"/>
    <w:rsid w:val="00AB76A4"/>
    <w:rsid w:val="00AC7FE5"/>
    <w:rsid w:val="00B20344"/>
    <w:rsid w:val="00B311EC"/>
    <w:rsid w:val="00B3334E"/>
    <w:rsid w:val="00B45042"/>
    <w:rsid w:val="00B46E34"/>
    <w:rsid w:val="00B556A1"/>
    <w:rsid w:val="00B6494A"/>
    <w:rsid w:val="00B7231F"/>
    <w:rsid w:val="00B73CBF"/>
    <w:rsid w:val="00BB15DA"/>
    <w:rsid w:val="00BC330C"/>
    <w:rsid w:val="00BE2660"/>
    <w:rsid w:val="00C02AF1"/>
    <w:rsid w:val="00C15EE2"/>
    <w:rsid w:val="00C234FB"/>
    <w:rsid w:val="00C25628"/>
    <w:rsid w:val="00C511BE"/>
    <w:rsid w:val="00C66509"/>
    <w:rsid w:val="00C83970"/>
    <w:rsid w:val="00CA40D9"/>
    <w:rsid w:val="00CB5662"/>
    <w:rsid w:val="00D0123B"/>
    <w:rsid w:val="00D03886"/>
    <w:rsid w:val="00D10284"/>
    <w:rsid w:val="00D12A24"/>
    <w:rsid w:val="00D14D20"/>
    <w:rsid w:val="00D17F49"/>
    <w:rsid w:val="00D207DD"/>
    <w:rsid w:val="00D44A66"/>
    <w:rsid w:val="00D77896"/>
    <w:rsid w:val="00DB7488"/>
    <w:rsid w:val="00DC2DAA"/>
    <w:rsid w:val="00DF162D"/>
    <w:rsid w:val="00DF2910"/>
    <w:rsid w:val="00E003F5"/>
    <w:rsid w:val="00E060A6"/>
    <w:rsid w:val="00E071EC"/>
    <w:rsid w:val="00E11355"/>
    <w:rsid w:val="00E26382"/>
    <w:rsid w:val="00E361F1"/>
    <w:rsid w:val="00E50C48"/>
    <w:rsid w:val="00E55D26"/>
    <w:rsid w:val="00E667C3"/>
    <w:rsid w:val="00E85083"/>
    <w:rsid w:val="00E86069"/>
    <w:rsid w:val="00EA3ED5"/>
    <w:rsid w:val="00EA4FF0"/>
    <w:rsid w:val="00EC273D"/>
    <w:rsid w:val="00EC4877"/>
    <w:rsid w:val="00ED0DF5"/>
    <w:rsid w:val="00ED1C7F"/>
    <w:rsid w:val="00ED6D35"/>
    <w:rsid w:val="00F059A4"/>
    <w:rsid w:val="00F15D2A"/>
    <w:rsid w:val="00F17CA3"/>
    <w:rsid w:val="00F31B6D"/>
    <w:rsid w:val="00F511E1"/>
    <w:rsid w:val="00F57747"/>
    <w:rsid w:val="00F67623"/>
    <w:rsid w:val="00F769AA"/>
    <w:rsid w:val="00F77D4B"/>
    <w:rsid w:val="00FC5BEB"/>
    <w:rsid w:val="00FE1DB6"/>
    <w:rsid w:val="00FE6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8D36"/>
  <w15:docId w15:val="{C0001CC9-4359-4A7A-A2C0-00C8FE91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D26"/>
    <w:pPr>
      <w:ind w:left="720"/>
      <w:contextualSpacing/>
    </w:pPr>
  </w:style>
  <w:style w:type="paragraph" w:customStyle="1" w:styleId="ConsPlusNormal">
    <w:name w:val="ConsPlusNormal"/>
    <w:rsid w:val="003F0E61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20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0B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106E0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D038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2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F18C9794A6FBA5230174D7D4E1A2F68A12F3FCB0F55866417FCF900749AFFFC53054802C6927317BE1DBAB0F98896DF6EC2F326F908A33vFi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3781</Words>
  <Characters>21552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Григорьева</dc:creator>
  <cp:lastModifiedBy>Елена Нечаева</cp:lastModifiedBy>
  <cp:revision>4</cp:revision>
  <cp:lastPrinted>2023-09-12T10:51:00Z</cp:lastPrinted>
  <dcterms:created xsi:type="dcterms:W3CDTF">2023-09-12T10:52:00Z</dcterms:created>
  <dcterms:modified xsi:type="dcterms:W3CDTF">2023-09-18T06:59:00Z</dcterms:modified>
</cp:coreProperties>
</file>